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57D8F247" w:rsidR="00D063B9" w:rsidRDefault="00526EA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SDCV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4209AB22" w:rsidR="00D063B9" w:rsidRDefault="00526EA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Director-General of Security &amp; Anor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>S27/2022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4A5646B7" w:rsidR="00D063B9" w:rsidRDefault="00A1389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[2021] FCAFC 51</w:t>
            </w:r>
          </w:p>
        </w:tc>
      </w:tr>
      <w:tr w:rsidR="00526EAD" w14:paraId="328DF62C" w14:textId="77777777">
        <w:tc>
          <w:tcPr>
            <w:tcW w:w="629" w:type="dxa"/>
            <w:tcBorders>
              <w:top w:val="nil"/>
              <w:bottom w:val="nil"/>
            </w:tcBorders>
          </w:tcPr>
          <w:p w14:paraId="58826BEE" w14:textId="77777777" w:rsidR="00526EAD" w:rsidRDefault="00526EA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E736FE4" w14:textId="417F7C42" w:rsidR="00526EAD" w:rsidRDefault="00526EA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Aristocrat Technologies Australia Pty Ltd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D983CEB" w14:textId="3E098366" w:rsidR="00526EAD" w:rsidRDefault="00526EA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Commissioner of Patents</w:t>
            </w:r>
            <w:r>
              <w:rPr>
                <w:rFonts w:ascii="Arial" w:hAnsi="Arial"/>
                <w:sz w:val="18"/>
              </w:rPr>
              <w:br/>
              <w:t>(S40/2022)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465DAF6" w14:textId="3AB395EA" w:rsidR="00526EAD" w:rsidRDefault="0098702E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[2021] FCAFC 202</w:t>
            </w:r>
          </w:p>
        </w:tc>
      </w:tr>
      <w:tr w:rsidR="00526EAD" w14:paraId="0E81084D" w14:textId="77777777">
        <w:tc>
          <w:tcPr>
            <w:tcW w:w="629" w:type="dxa"/>
            <w:tcBorders>
              <w:top w:val="nil"/>
              <w:bottom w:val="nil"/>
            </w:tcBorders>
          </w:tcPr>
          <w:p w14:paraId="420919BB" w14:textId="77777777" w:rsidR="00526EAD" w:rsidRDefault="00526EA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722CFC90" w14:textId="06A05A76" w:rsidR="00526EAD" w:rsidRDefault="00526EA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Dansie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2E21427" w14:textId="3FF085A7" w:rsidR="00526EAD" w:rsidRDefault="00526EA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Queen</w:t>
            </w:r>
            <w:r>
              <w:rPr>
                <w:rFonts w:ascii="Arial" w:hAnsi="Arial"/>
                <w:sz w:val="18"/>
              </w:rPr>
              <w:br/>
              <w:t>(A4/2022)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62BEF1C" w14:textId="1404E263" w:rsidR="00526EAD" w:rsidRDefault="00EB0A9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South Australia (Court of Criminal Appeal)</w:t>
            </w:r>
            <w:r>
              <w:rPr>
                <w:rFonts w:ascii="Arial" w:hAnsi="Arial"/>
                <w:sz w:val="18"/>
              </w:rPr>
              <w:br/>
              <w:t>[2020] SASCFC 103</w:t>
            </w:r>
          </w:p>
        </w:tc>
      </w:tr>
      <w:tr w:rsidR="00526EAD" w14:paraId="0FF3EC13" w14:textId="77777777">
        <w:tc>
          <w:tcPr>
            <w:tcW w:w="629" w:type="dxa"/>
            <w:tcBorders>
              <w:top w:val="nil"/>
              <w:bottom w:val="nil"/>
            </w:tcBorders>
          </w:tcPr>
          <w:p w14:paraId="523C4FA9" w14:textId="77777777" w:rsidR="00526EAD" w:rsidRDefault="00526EA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EC8EBD8" w14:textId="137F900C" w:rsidR="00526EAD" w:rsidRDefault="00526EA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Stephens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D0CBB6D" w14:textId="0A85F41D" w:rsidR="00526EAD" w:rsidRDefault="00526EA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Queen</w:t>
            </w:r>
            <w:r>
              <w:rPr>
                <w:rFonts w:ascii="Arial" w:hAnsi="Arial"/>
                <w:sz w:val="18"/>
              </w:rPr>
              <w:br/>
              <w:t>(S53/2022)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C7F051C" w14:textId="0B39BF20" w:rsidR="00526EAD" w:rsidRDefault="0038341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Criminal Appeal)</w:t>
            </w:r>
            <w:r>
              <w:rPr>
                <w:rFonts w:ascii="Arial" w:hAnsi="Arial"/>
                <w:sz w:val="18"/>
              </w:rPr>
              <w:br/>
              <w:t>[202</w:t>
            </w:r>
            <w:r w:rsidR="000D0EA2">
              <w:rPr>
                <w:rFonts w:ascii="Arial" w:hAnsi="Arial"/>
                <w:sz w:val="18"/>
              </w:rPr>
              <w:t>1] NSWCCA 152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FB9A" w14:textId="77777777" w:rsidR="00036D39" w:rsidRDefault="00036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6634" w14:textId="77777777" w:rsidR="00036D39" w:rsidRDefault="00036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0DA9" w14:textId="77777777" w:rsidR="00036D39" w:rsidRDefault="00036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616E" w14:textId="77777777" w:rsidR="00036D39" w:rsidRDefault="00036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7CCA6B8B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3F1CCC">
      <w:rPr>
        <w:rFonts w:ascii="Arial" w:hAnsi="Arial" w:cs="Arial"/>
        <w:b/>
      </w:rPr>
      <w:t>7 JUNE 2022</w:t>
    </w:r>
    <w:bookmarkStart w:id="0" w:name="_GoBack"/>
    <w:bookmarkEnd w:id="0"/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D0EA2"/>
    <w:rsid w:val="0021217D"/>
    <w:rsid w:val="0038341C"/>
    <w:rsid w:val="003F1CCC"/>
    <w:rsid w:val="00526EAD"/>
    <w:rsid w:val="0098702E"/>
    <w:rsid w:val="00A1389C"/>
    <w:rsid w:val="00C37A2B"/>
    <w:rsid w:val="00D063B9"/>
    <w:rsid w:val="00DE5D8E"/>
    <w:rsid w:val="00E205F9"/>
    <w:rsid w:val="00E814F2"/>
    <w:rsid w:val="00EB0A92"/>
    <w:rsid w:val="00E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9</cp:revision>
  <cp:lastPrinted>2001-09-27T00:58:00Z</cp:lastPrinted>
  <dcterms:created xsi:type="dcterms:W3CDTF">2022-03-29T00:09:00Z</dcterms:created>
  <dcterms:modified xsi:type="dcterms:W3CDTF">2022-04-26T00:25:00Z</dcterms:modified>
</cp:coreProperties>
</file>